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38" w:rsidRPr="00DE1E7E" w:rsidRDefault="00201938" w:rsidP="001E325A">
      <w:pPr>
        <w:spacing w:before="120" w:after="240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DE1E7E">
        <w:rPr>
          <w:rFonts w:asciiTheme="majorHAnsi" w:hAnsiTheme="majorHAnsi" w:cstheme="majorHAnsi"/>
          <w:sz w:val="28"/>
          <w:szCs w:val="28"/>
        </w:rPr>
        <w:t>Program: _________________________ Teachers: ___________________________ Week of:</w:t>
      </w:r>
      <w:r w:rsidR="008E34DB" w:rsidRPr="00DE1E7E">
        <w:rPr>
          <w:rFonts w:asciiTheme="majorHAnsi" w:hAnsiTheme="majorHAnsi" w:cstheme="majorHAnsi"/>
          <w:sz w:val="28"/>
          <w:szCs w:val="28"/>
        </w:rPr>
        <w:t xml:space="preserve"> </w:t>
      </w:r>
      <w:r w:rsidRPr="00DE1E7E">
        <w:rPr>
          <w:rFonts w:asciiTheme="majorHAnsi" w:hAnsiTheme="majorHAnsi" w:cstheme="majorHAnsi"/>
          <w:sz w:val="28"/>
          <w:szCs w:val="28"/>
        </w:rPr>
        <w:t>______________________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2610"/>
        <w:gridCol w:w="2700"/>
        <w:gridCol w:w="2580"/>
        <w:gridCol w:w="7"/>
        <w:gridCol w:w="2633"/>
      </w:tblGrid>
      <w:tr w:rsidR="00201938" w:rsidRPr="00DE1E7E" w:rsidTr="00A5687F">
        <w:tc>
          <w:tcPr>
            <w:tcW w:w="35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01938" w:rsidRPr="00DE1E7E" w:rsidRDefault="00201938" w:rsidP="0020193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01938" w:rsidRPr="00DE1E7E" w:rsidRDefault="00201938" w:rsidP="0020193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b/>
                <w:sz w:val="22"/>
                <w:szCs w:val="22"/>
              </w:rPr>
              <w:t>Day 1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01938" w:rsidRPr="00DE1E7E" w:rsidRDefault="00201938" w:rsidP="0020193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b/>
                <w:sz w:val="22"/>
                <w:szCs w:val="22"/>
              </w:rPr>
              <w:t>Day 2</w:t>
            </w:r>
          </w:p>
        </w:tc>
        <w:tc>
          <w:tcPr>
            <w:tcW w:w="2587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01938" w:rsidRPr="00DE1E7E" w:rsidRDefault="00201938" w:rsidP="0020193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b/>
                <w:sz w:val="22"/>
                <w:szCs w:val="22"/>
              </w:rPr>
              <w:t>Day 3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01938" w:rsidRPr="00DE1E7E" w:rsidRDefault="00201938" w:rsidP="0020193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b/>
                <w:sz w:val="22"/>
                <w:szCs w:val="22"/>
              </w:rPr>
              <w:t>Day 4</w:t>
            </w:r>
          </w:p>
        </w:tc>
      </w:tr>
      <w:tr w:rsidR="00FA1A0A" w:rsidRPr="00DE1E7E" w:rsidTr="00FA1A0A">
        <w:trPr>
          <w:trHeight w:val="663"/>
        </w:trPr>
        <w:tc>
          <w:tcPr>
            <w:tcW w:w="35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A1A0A" w:rsidRPr="00DE1E7E" w:rsidRDefault="00FA1A0A" w:rsidP="001E325A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DE1E7E">
              <w:rPr>
                <w:rFonts w:asciiTheme="majorHAnsi" w:hAnsiTheme="majorHAnsi" w:cstheme="majorHAnsi"/>
                <w:b/>
              </w:rPr>
              <w:t>Big Idea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A0A" w:rsidRPr="00DE1E7E" w:rsidRDefault="00FA1A0A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A0A" w:rsidRPr="00DE1E7E" w:rsidRDefault="00FA1A0A" w:rsidP="009B1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A0A" w:rsidRPr="00DE1E7E" w:rsidRDefault="00FA1A0A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A1A0A" w:rsidRPr="00DE1E7E" w:rsidRDefault="00FA1A0A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07F2" w:rsidRPr="00DE1E7E" w:rsidTr="00A5687F">
        <w:trPr>
          <w:trHeight w:val="2618"/>
        </w:trPr>
        <w:tc>
          <w:tcPr>
            <w:tcW w:w="352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B07F2" w:rsidRPr="00DE1E7E" w:rsidRDefault="002B07F2" w:rsidP="001E325A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DE1E7E">
              <w:rPr>
                <w:rFonts w:asciiTheme="majorHAnsi" w:hAnsiTheme="majorHAnsi" w:cstheme="majorHAnsi"/>
                <w:b/>
              </w:rPr>
              <w:t>Circle Time</w:t>
            </w:r>
          </w:p>
          <w:p w:rsidR="000A3ECB" w:rsidRPr="00DE1E7E" w:rsidRDefault="001D0B3F" w:rsidP="002019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Share the Big Idea for today</w:t>
            </w:r>
            <w:r w:rsidR="000A3ECB" w:rsidRPr="00DE1E7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2B07F2" w:rsidRPr="00DE1E7E" w:rsidRDefault="000A3ECB" w:rsidP="002019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(Visual, global view)</w:t>
            </w:r>
            <w:r w:rsidR="001D0B3F" w:rsidRPr="00DE1E7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0A3ECB" w:rsidRPr="00DE1E7E" w:rsidRDefault="000A3ECB" w:rsidP="00201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D0B3F" w:rsidRPr="00DE1E7E" w:rsidRDefault="001D0B3F" w:rsidP="002019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Other topics:</w:t>
            </w:r>
          </w:p>
          <w:p w:rsidR="002B07F2" w:rsidRPr="00DE1E7E" w:rsidRDefault="002B07F2" w:rsidP="001E32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  <w:r w:rsidRPr="00DE1E7E">
              <w:rPr>
                <w:rFonts w:asciiTheme="majorHAnsi" w:hAnsiTheme="majorHAnsi" w:cstheme="majorHAnsi"/>
              </w:rPr>
              <w:t>Culture</w:t>
            </w:r>
          </w:p>
          <w:p w:rsidR="002B07F2" w:rsidRPr="00DE1E7E" w:rsidRDefault="002B07F2" w:rsidP="001E32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  <w:r w:rsidRPr="00DE1E7E">
              <w:rPr>
                <w:rFonts w:asciiTheme="majorHAnsi" w:hAnsiTheme="majorHAnsi" w:cstheme="majorHAnsi"/>
              </w:rPr>
              <w:t>Dialogic Reading</w:t>
            </w:r>
          </w:p>
          <w:p w:rsidR="002B07F2" w:rsidRPr="00DE1E7E" w:rsidRDefault="002B07F2" w:rsidP="001E32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  <w:r w:rsidRPr="00DE1E7E">
              <w:rPr>
                <w:rFonts w:asciiTheme="majorHAnsi" w:hAnsiTheme="majorHAnsi" w:cstheme="majorHAnsi"/>
              </w:rPr>
              <w:t>Songs</w:t>
            </w:r>
          </w:p>
          <w:p w:rsidR="002B07F2" w:rsidRPr="00DE1E7E" w:rsidRDefault="002B07F2" w:rsidP="001E32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  <w:r w:rsidRPr="00DE1E7E">
              <w:rPr>
                <w:rFonts w:asciiTheme="majorHAnsi" w:hAnsiTheme="majorHAnsi" w:cstheme="majorHAnsi"/>
              </w:rPr>
              <w:t>Weather</w:t>
            </w:r>
          </w:p>
          <w:p w:rsidR="002B07F2" w:rsidRPr="00DE1E7E" w:rsidRDefault="002B07F2" w:rsidP="001E32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  <w:r w:rsidRPr="00DE1E7E">
              <w:rPr>
                <w:rFonts w:asciiTheme="majorHAnsi" w:hAnsiTheme="majorHAnsi" w:cstheme="majorHAnsi"/>
              </w:rPr>
              <w:t>Concepts</w:t>
            </w:r>
          </w:p>
          <w:p w:rsidR="002B07F2" w:rsidRPr="00DE1E7E" w:rsidRDefault="002B07F2" w:rsidP="00FA1A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  <w:r w:rsidRPr="00DE1E7E">
              <w:rPr>
                <w:rFonts w:asciiTheme="majorHAnsi" w:hAnsiTheme="majorHAnsi" w:cstheme="majorHAnsi"/>
              </w:rPr>
              <w:t>Sharing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A1A0A" w:rsidRPr="00DE1E7E" w:rsidRDefault="00FA1A0A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Books: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7F2" w:rsidRPr="00DE1E7E" w:rsidRDefault="002B07F2" w:rsidP="009B1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9B1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9B1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9B1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9B1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9B1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Books:</w:t>
            </w: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Books: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07F2" w:rsidRPr="00DE1E7E" w:rsidRDefault="002B07F2" w:rsidP="002B07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Books:</w:t>
            </w:r>
          </w:p>
        </w:tc>
      </w:tr>
      <w:tr w:rsidR="002B07F2" w:rsidRPr="00DE1E7E" w:rsidTr="00FA1A0A">
        <w:trPr>
          <w:trHeight w:val="645"/>
        </w:trPr>
        <w:tc>
          <w:tcPr>
            <w:tcW w:w="352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B07F2" w:rsidRPr="00DE1E7E" w:rsidRDefault="002B07F2" w:rsidP="001E325A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7F2" w:rsidRPr="00DE1E7E" w:rsidRDefault="004211BF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Connection to standards: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7F2" w:rsidRPr="00DE1E7E" w:rsidRDefault="004211BF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Connection to standards:</w:t>
            </w: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7F2" w:rsidRPr="00DE1E7E" w:rsidRDefault="004211BF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Connection to standards: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B07F2" w:rsidRPr="00DE1E7E" w:rsidRDefault="004211BF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Connection to standards:</w:t>
            </w:r>
          </w:p>
        </w:tc>
      </w:tr>
      <w:tr w:rsidR="002C157F" w:rsidRPr="00DE1E7E" w:rsidTr="00A5687F">
        <w:trPr>
          <w:trHeight w:val="1899"/>
        </w:trPr>
        <w:tc>
          <w:tcPr>
            <w:tcW w:w="352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C157F" w:rsidRPr="00DE1E7E" w:rsidRDefault="002C157F" w:rsidP="001D0B3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b/>
                <w:sz w:val="22"/>
                <w:szCs w:val="22"/>
              </w:rPr>
              <w:t>Small Group Time</w:t>
            </w:r>
          </w:p>
          <w:p w:rsidR="002C157F" w:rsidRPr="00DE1E7E" w:rsidRDefault="002C157F" w:rsidP="001D0B3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Model/Demonstrate</w:t>
            </w:r>
            <w:r w:rsidR="004211BF" w:rsidRPr="00DE1E7E">
              <w:rPr>
                <w:rFonts w:asciiTheme="majorHAnsi" w:hAnsiTheme="majorHAnsi" w:cstheme="majorHAnsi"/>
                <w:sz w:val="22"/>
                <w:szCs w:val="22"/>
              </w:rPr>
              <w:t xml:space="preserve"> The Big Idea</w:t>
            </w:r>
          </w:p>
          <w:p w:rsidR="002C157F" w:rsidRPr="00DE1E7E" w:rsidRDefault="004211BF" w:rsidP="001D0B3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Children watch-then-</w:t>
            </w:r>
            <w:r w:rsidR="002C157F" w:rsidRPr="00DE1E7E">
              <w:rPr>
                <w:rFonts w:asciiTheme="majorHAnsi" w:hAnsiTheme="majorHAnsi" w:cstheme="majorHAnsi"/>
                <w:sz w:val="22"/>
                <w:szCs w:val="22"/>
              </w:rPr>
              <w:t>do</w:t>
            </w:r>
          </w:p>
          <w:p w:rsidR="002C157F" w:rsidRPr="00DE1E7E" w:rsidRDefault="002C157F" w:rsidP="001D0B3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Emphasize process not product</w:t>
            </w:r>
          </w:p>
          <w:p w:rsidR="002C157F" w:rsidRPr="00DE1E7E" w:rsidRDefault="002C157F" w:rsidP="001D0B3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Active learning</w:t>
            </w:r>
          </w:p>
          <w:p w:rsidR="002C157F" w:rsidRPr="00DE1E7E" w:rsidRDefault="002C157F" w:rsidP="001D0B3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Follow children’s lead</w:t>
            </w:r>
          </w:p>
          <w:p w:rsidR="002C157F" w:rsidRPr="00DE1E7E" w:rsidRDefault="002C157F" w:rsidP="001D0B3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 xml:space="preserve">Use parallel talk </w:t>
            </w:r>
          </w:p>
          <w:p w:rsidR="002C157F" w:rsidRPr="00DE1E7E" w:rsidRDefault="002C157F" w:rsidP="001D0B3F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Honor reflective learning</w:t>
            </w:r>
            <w:r w:rsidR="004211BF" w:rsidRPr="00DE1E7E">
              <w:rPr>
                <w:rFonts w:asciiTheme="majorHAnsi" w:hAnsiTheme="majorHAnsi" w:cstheme="majorHAnsi"/>
                <w:sz w:val="22"/>
                <w:szCs w:val="22"/>
              </w:rPr>
              <w:t>/experimentation</w:t>
            </w: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Group 1:</w:t>
            </w: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Connection to Standard:</w:t>
            </w: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Group 1:</w:t>
            </w: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Connection to Standard:</w:t>
            </w: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Group 1:</w:t>
            </w: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Connection to Standard:</w:t>
            </w: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Group 1:</w:t>
            </w: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2C157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C157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Connection to Standard:</w:t>
            </w:r>
          </w:p>
        </w:tc>
      </w:tr>
      <w:tr w:rsidR="002C157F" w:rsidRPr="00DE1E7E" w:rsidTr="00A5687F">
        <w:trPr>
          <w:trHeight w:val="1899"/>
        </w:trPr>
        <w:tc>
          <w:tcPr>
            <w:tcW w:w="352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C157F" w:rsidRPr="00DE1E7E" w:rsidRDefault="002C157F" w:rsidP="001D0B3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C157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Group 2:</w:t>
            </w: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Connection to Standard:</w:t>
            </w: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C157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Group 2:</w:t>
            </w: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Connection to Standard:</w:t>
            </w: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C157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Group 2:</w:t>
            </w: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Connection to Standard:</w:t>
            </w: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157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Group 2:</w:t>
            </w: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Connection to Standard:</w:t>
            </w:r>
          </w:p>
          <w:p w:rsidR="004211BF" w:rsidRPr="00DE1E7E" w:rsidRDefault="004211BF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07F2" w:rsidRPr="00DE1E7E" w:rsidTr="00A5687F">
        <w:trPr>
          <w:trHeight w:val="1508"/>
        </w:trPr>
        <w:tc>
          <w:tcPr>
            <w:tcW w:w="35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B07F2" w:rsidRPr="00DE1E7E" w:rsidRDefault="002B07F2" w:rsidP="008A65E5">
            <w:pPr>
              <w:shd w:val="clear" w:color="auto" w:fill="BFBFBF" w:themeFill="background1" w:themeFillShade="BF"/>
              <w:rPr>
                <w:rFonts w:asciiTheme="majorHAnsi" w:hAnsiTheme="majorHAnsi" w:cstheme="majorHAnsi"/>
              </w:rPr>
            </w:pPr>
          </w:p>
          <w:p w:rsidR="001D0B3F" w:rsidRPr="00DE1E7E" w:rsidRDefault="001D0B3F" w:rsidP="001D0B3F">
            <w:pPr>
              <w:rPr>
                <w:rFonts w:asciiTheme="majorHAnsi" w:hAnsiTheme="majorHAnsi" w:cstheme="majorHAnsi"/>
              </w:rPr>
            </w:pPr>
            <w:r w:rsidRPr="00DE1E7E">
              <w:rPr>
                <w:rFonts w:asciiTheme="majorHAnsi" w:hAnsiTheme="majorHAnsi" w:cstheme="majorHAnsi"/>
                <w:b/>
              </w:rPr>
              <w:t xml:space="preserve">Wonder/Work/Share </w:t>
            </w:r>
          </w:p>
          <w:p w:rsidR="002B07F2" w:rsidRPr="00DE1E7E" w:rsidRDefault="004211BF" w:rsidP="004211B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DE1E7E">
              <w:rPr>
                <w:rFonts w:asciiTheme="majorHAnsi" w:hAnsiTheme="majorHAnsi" w:cstheme="majorHAnsi"/>
              </w:rPr>
              <w:t>How will you help children plan?</w:t>
            </w:r>
          </w:p>
          <w:p w:rsidR="004211BF" w:rsidRPr="00DE1E7E" w:rsidRDefault="004211BF" w:rsidP="004211B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DE1E7E">
              <w:rPr>
                <w:rFonts w:asciiTheme="majorHAnsi" w:hAnsiTheme="majorHAnsi" w:cstheme="majorHAnsi"/>
              </w:rPr>
              <w:t>How will you help children reflect?</w:t>
            </w:r>
          </w:p>
          <w:p w:rsidR="004211BF" w:rsidRPr="00DE1E7E" w:rsidRDefault="004211BF" w:rsidP="004211B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DE1E7E">
              <w:rPr>
                <w:rFonts w:asciiTheme="majorHAnsi" w:hAnsiTheme="majorHAnsi" w:cstheme="majorHAnsi"/>
              </w:rPr>
              <w:t>What materials will you add to the environment and where?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7F2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 xml:space="preserve">Plan: </w:t>
            </w:r>
          </w:p>
          <w:p w:rsidR="004211BF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Reflect:</w:t>
            </w:r>
          </w:p>
          <w:p w:rsidR="004211BF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Materials:</w:t>
            </w:r>
          </w:p>
          <w:p w:rsidR="002B07F2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Book</w:t>
            </w:r>
          </w:p>
          <w:p w:rsidR="004211BF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Art</w:t>
            </w:r>
          </w:p>
          <w:p w:rsidR="004211BF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Block</w:t>
            </w:r>
          </w:p>
          <w:p w:rsidR="004211BF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House</w:t>
            </w:r>
          </w:p>
          <w:p w:rsidR="002B07F2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 xml:space="preserve">Plan: 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Reflect: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Materials: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Book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Art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Block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House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</w:p>
          <w:p w:rsidR="002B07F2" w:rsidRPr="00DE1E7E" w:rsidRDefault="002B07F2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 xml:space="preserve">Plan: 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Reflect: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Materials: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Book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Art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Block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House</w:t>
            </w:r>
          </w:p>
          <w:p w:rsidR="002B07F2" w:rsidRPr="00DE1E7E" w:rsidRDefault="004211BF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 xml:space="preserve">Plan: 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Reflect: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Materials: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Book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Art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Block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House</w:t>
            </w:r>
          </w:p>
          <w:p w:rsidR="004211BF" w:rsidRPr="00DE1E7E" w:rsidRDefault="004211BF" w:rsidP="004211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</w:p>
          <w:p w:rsidR="002B07F2" w:rsidRPr="00DE1E7E" w:rsidRDefault="002B07F2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07F2" w:rsidRPr="00DE1E7E" w:rsidTr="00A5687F">
        <w:tc>
          <w:tcPr>
            <w:tcW w:w="35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B07F2" w:rsidRPr="00DE1E7E" w:rsidRDefault="002B07F2" w:rsidP="00201938">
            <w:pPr>
              <w:rPr>
                <w:rFonts w:asciiTheme="majorHAnsi" w:hAnsiTheme="majorHAnsi" w:cstheme="majorHAnsi"/>
                <w:b/>
              </w:rPr>
            </w:pPr>
            <w:r w:rsidRPr="00DE1E7E">
              <w:rPr>
                <w:rFonts w:asciiTheme="majorHAnsi" w:hAnsiTheme="majorHAnsi" w:cstheme="majorHAnsi"/>
                <w:b/>
              </w:rPr>
              <w:t>Gross Motor Activity</w:t>
            </w:r>
          </w:p>
          <w:p w:rsidR="002B07F2" w:rsidRPr="00DE1E7E" w:rsidRDefault="002B07F2" w:rsidP="0020193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2B07F2" w:rsidRPr="00DE1E7E" w:rsidRDefault="002B07F2" w:rsidP="0020193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2B07F2" w:rsidRPr="00DE1E7E" w:rsidRDefault="002B07F2" w:rsidP="0020193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7F2" w:rsidRPr="00DE1E7E" w:rsidRDefault="002B07F2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7F2" w:rsidRPr="00DE1E7E" w:rsidRDefault="002B07F2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7F2" w:rsidRPr="00DE1E7E" w:rsidRDefault="002B07F2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B07F2" w:rsidRPr="00DE1E7E" w:rsidRDefault="002B07F2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46AD" w:rsidRPr="00DE1E7E" w:rsidTr="00A5687F">
        <w:tc>
          <w:tcPr>
            <w:tcW w:w="35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D46AD" w:rsidRPr="00DE1E7E" w:rsidRDefault="008D46AD" w:rsidP="008D46AD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DE1E7E">
              <w:rPr>
                <w:rFonts w:asciiTheme="majorHAnsi" w:hAnsiTheme="majorHAnsi" w:cstheme="majorHAnsi"/>
                <w:b/>
              </w:rPr>
              <w:t>Specials/School Events:</w:t>
            </w:r>
          </w:p>
          <w:p w:rsidR="008D46AD" w:rsidRPr="00DE1E7E" w:rsidRDefault="008D46AD" w:rsidP="00B2410F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6AD" w:rsidRPr="00DE1E7E" w:rsidRDefault="008D46AD" w:rsidP="00B2410F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6AD" w:rsidRPr="00DE1E7E" w:rsidRDefault="008D46AD" w:rsidP="002B07F2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6AD" w:rsidRPr="00DE1E7E" w:rsidRDefault="008D46AD" w:rsidP="002B07F2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D46AD" w:rsidRPr="00DE1E7E" w:rsidRDefault="008D46AD" w:rsidP="002B07F2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</w:tr>
      <w:tr w:rsidR="008D46AD" w:rsidRPr="00DE1E7E" w:rsidTr="00A5687F">
        <w:trPr>
          <w:trHeight w:val="159"/>
        </w:trPr>
        <w:tc>
          <w:tcPr>
            <w:tcW w:w="61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6AD" w:rsidRPr="00DE1E7E" w:rsidRDefault="008D46AD" w:rsidP="00B2410F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DE1E7E">
              <w:rPr>
                <w:rFonts w:asciiTheme="majorHAnsi" w:hAnsiTheme="majorHAnsi" w:cstheme="majorHAnsi"/>
                <w:b/>
              </w:rPr>
              <w:t>Screenings/Assessments:</w:t>
            </w:r>
          </w:p>
          <w:p w:rsidR="008D46AD" w:rsidRPr="00DE1E7E" w:rsidRDefault="008D46AD" w:rsidP="00E953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D46AD" w:rsidRPr="00DE1E7E" w:rsidRDefault="008D46AD" w:rsidP="00E953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D46AD" w:rsidRPr="00DE1E7E" w:rsidRDefault="008D46AD" w:rsidP="00B2410F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9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D46AD" w:rsidRPr="00DE1E7E" w:rsidRDefault="008D46AD" w:rsidP="002B07F2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DE1E7E">
              <w:rPr>
                <w:rFonts w:asciiTheme="majorHAnsi" w:hAnsiTheme="majorHAnsi" w:cstheme="majorHAnsi"/>
                <w:b/>
              </w:rPr>
              <w:t>Goals/Individualization for specific children:</w:t>
            </w:r>
          </w:p>
          <w:p w:rsidR="008D46AD" w:rsidRPr="00DE1E7E" w:rsidRDefault="008D46AD" w:rsidP="008E34D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ajorHAnsi" w:hAnsiTheme="majorHAnsi" w:cstheme="majorHAnsi"/>
                <w:b/>
              </w:rPr>
            </w:pPr>
            <w:r w:rsidRPr="00DE1E7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8D46AD" w:rsidRPr="00DE1E7E" w:rsidRDefault="008D46AD" w:rsidP="008E34DB">
            <w:pPr>
              <w:pStyle w:val="ListParagraph"/>
              <w:spacing w:before="120"/>
              <w:ind w:left="360"/>
              <w:rPr>
                <w:rFonts w:asciiTheme="majorHAnsi" w:hAnsiTheme="majorHAnsi" w:cstheme="majorHAnsi"/>
                <w:b/>
              </w:rPr>
            </w:pPr>
            <w:r w:rsidRPr="00DE1E7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8D46AD" w:rsidRPr="00DE1E7E" w:rsidRDefault="008D46AD" w:rsidP="008E34D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ajorHAnsi" w:hAnsiTheme="majorHAnsi" w:cstheme="majorHAnsi"/>
                <w:b/>
              </w:rPr>
            </w:pPr>
            <w:r w:rsidRPr="00DE1E7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8D46AD" w:rsidRPr="00DE1E7E" w:rsidRDefault="008D46AD" w:rsidP="008E34DB">
            <w:pPr>
              <w:pStyle w:val="ListParagraph"/>
              <w:spacing w:before="120"/>
              <w:ind w:left="360"/>
              <w:rPr>
                <w:rFonts w:asciiTheme="majorHAnsi" w:hAnsiTheme="majorHAnsi" w:cstheme="majorHAnsi"/>
                <w:b/>
              </w:rPr>
            </w:pPr>
            <w:r w:rsidRPr="00DE1E7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8D46AD" w:rsidRPr="00DE1E7E" w:rsidRDefault="008D46AD" w:rsidP="008E34D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ajorHAnsi" w:hAnsiTheme="majorHAnsi" w:cstheme="majorHAnsi"/>
                <w:b/>
              </w:rPr>
            </w:pPr>
            <w:r w:rsidRPr="00DE1E7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8D46AD" w:rsidRPr="00DE1E7E" w:rsidRDefault="008D46AD" w:rsidP="008E34DB">
            <w:pPr>
              <w:pStyle w:val="ListParagraph"/>
              <w:spacing w:before="120"/>
              <w:ind w:left="360"/>
              <w:rPr>
                <w:rFonts w:asciiTheme="majorHAnsi" w:hAnsiTheme="majorHAnsi" w:cstheme="majorHAnsi"/>
                <w:b/>
              </w:rPr>
            </w:pPr>
            <w:r w:rsidRPr="00DE1E7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8D46AD" w:rsidRPr="00DE1E7E" w:rsidRDefault="008D46AD" w:rsidP="008E34D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ajorHAnsi" w:hAnsiTheme="majorHAnsi" w:cstheme="majorHAnsi"/>
                <w:b/>
              </w:rPr>
            </w:pPr>
            <w:r w:rsidRPr="00DE1E7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8D46AD" w:rsidRPr="00DE1E7E" w:rsidRDefault="008D46AD" w:rsidP="008D46AD">
            <w:pPr>
              <w:pStyle w:val="ListParagraph"/>
              <w:spacing w:before="120"/>
              <w:ind w:left="360"/>
              <w:rPr>
                <w:rFonts w:asciiTheme="majorHAnsi" w:hAnsiTheme="majorHAnsi" w:cstheme="majorHAnsi"/>
                <w:b/>
              </w:rPr>
            </w:pPr>
          </w:p>
        </w:tc>
      </w:tr>
      <w:tr w:rsidR="002B07F2" w:rsidRPr="00DE1E7E" w:rsidTr="00A5687F">
        <w:tblPrEx>
          <w:tblLook w:val="04A0" w:firstRow="1" w:lastRow="0" w:firstColumn="1" w:lastColumn="0" w:noHBand="0" w:noVBand="1"/>
        </w:tblPrEx>
        <w:trPr>
          <w:trHeight w:val="1682"/>
        </w:trPr>
        <w:tc>
          <w:tcPr>
            <w:tcW w:w="613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B07F2" w:rsidRPr="00DE1E7E" w:rsidRDefault="002B07F2" w:rsidP="002B07F2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DE1E7E">
              <w:rPr>
                <w:rFonts w:asciiTheme="majorHAnsi" w:hAnsiTheme="majorHAnsi" w:cstheme="majorHAnsi"/>
                <w:b/>
              </w:rPr>
              <w:t>Transition Activities:</w:t>
            </w:r>
          </w:p>
          <w:p w:rsidR="002B07F2" w:rsidRPr="00DE1E7E" w:rsidRDefault="002B07F2" w:rsidP="00E9530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2B07F2" w:rsidRPr="00DE1E7E" w:rsidRDefault="002B07F2" w:rsidP="00E9530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8D46AD" w:rsidRPr="00DE1E7E" w:rsidRDefault="008D46AD" w:rsidP="00E9530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17BA4" w:rsidRPr="00DE1E7E" w:rsidRDefault="00417BA4" w:rsidP="00E9530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92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07F2" w:rsidRPr="00DE1E7E" w:rsidRDefault="002B07F2" w:rsidP="00E953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201938" w:rsidRPr="00DE1E7E" w:rsidRDefault="00201938" w:rsidP="00C304EF">
      <w:pPr>
        <w:rPr>
          <w:rFonts w:asciiTheme="majorHAnsi" w:hAnsiTheme="majorHAnsi" w:cstheme="majorHAnsi"/>
          <w:sz w:val="12"/>
        </w:rPr>
      </w:pPr>
    </w:p>
    <w:sectPr w:rsidR="00201938" w:rsidRPr="00DE1E7E" w:rsidSect="00CB6D3C">
      <w:footerReference w:type="default" r:id="rId7"/>
      <w:headerReference w:type="first" r:id="rId8"/>
      <w:footerReference w:type="first" r:id="rId9"/>
      <w:pgSz w:w="15840" w:h="12240" w:orient="landscape"/>
      <w:pgMar w:top="1008" w:right="1008" w:bottom="100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833" w:rsidRDefault="00D86833" w:rsidP="00F44914">
      <w:r>
        <w:separator/>
      </w:r>
    </w:p>
  </w:endnote>
  <w:endnote w:type="continuationSeparator" w:id="0">
    <w:p w:rsidR="00D86833" w:rsidRDefault="00D86833" w:rsidP="00F4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79176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:rsidR="00F44914" w:rsidRPr="00B054BF" w:rsidRDefault="00163688">
        <w:pPr>
          <w:pStyle w:val="Footer"/>
          <w:rPr>
            <w:rFonts w:asciiTheme="majorHAnsi" w:hAnsiTheme="majorHAnsi" w:cstheme="majorHAnsi"/>
          </w:rPr>
        </w:pPr>
        <w:r w:rsidRPr="00B054BF">
          <w:rPr>
            <w:rFonts w:asciiTheme="majorHAnsi" w:hAnsiTheme="majorHAnsi" w:cstheme="majorHAnsi"/>
          </w:rPr>
          <w:t xml:space="preserve">SY </w:t>
        </w:r>
        <w:r w:rsidR="00FE5C48">
          <w:rPr>
            <w:rFonts w:asciiTheme="majorHAnsi" w:hAnsiTheme="majorHAnsi" w:cstheme="majorHAnsi"/>
          </w:rPr>
          <w:t>20</w:t>
        </w:r>
        <w:r w:rsidR="00274287">
          <w:rPr>
            <w:rFonts w:asciiTheme="majorHAnsi" w:hAnsiTheme="majorHAnsi" w:cstheme="majorHAnsi"/>
          </w:rPr>
          <w:t>20</w:t>
        </w:r>
        <w:r w:rsidR="00257E5F" w:rsidRPr="00B054BF">
          <w:rPr>
            <w:rFonts w:asciiTheme="majorHAnsi" w:hAnsiTheme="majorHAnsi" w:cstheme="majorHAnsi"/>
          </w:rPr>
          <w:t xml:space="preserve"> FACE Preschool Lesson Plan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CD" w:rsidRPr="00B054BF" w:rsidRDefault="007309CD">
    <w:pPr>
      <w:pStyle w:val="Footer"/>
      <w:rPr>
        <w:rFonts w:asciiTheme="majorHAnsi" w:hAnsiTheme="majorHAnsi" w:cstheme="majorHAnsi"/>
      </w:rPr>
    </w:pPr>
  </w:p>
  <w:p w:rsidR="007309CD" w:rsidRDefault="0073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833" w:rsidRDefault="00D86833" w:rsidP="00F44914">
      <w:r>
        <w:separator/>
      </w:r>
    </w:p>
  </w:footnote>
  <w:footnote w:type="continuationSeparator" w:id="0">
    <w:p w:rsidR="00D86833" w:rsidRDefault="00D86833" w:rsidP="00F4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D3C" w:rsidRPr="00B054BF" w:rsidRDefault="00CB6D3C" w:rsidP="00CB6D3C">
    <w:pPr>
      <w:jc w:val="center"/>
      <w:rPr>
        <w:rFonts w:asciiTheme="majorHAnsi" w:hAnsiTheme="majorHAnsi" w:cstheme="majorHAnsi"/>
        <w:b/>
        <w:sz w:val="32"/>
        <w:szCs w:val="32"/>
      </w:rPr>
    </w:pPr>
    <w:r w:rsidRPr="00B054BF">
      <w:rPr>
        <w:rFonts w:asciiTheme="majorHAnsi" w:hAnsiTheme="majorHAnsi" w:cstheme="majorHAnsi"/>
        <w:b/>
        <w:sz w:val="32"/>
        <w:szCs w:val="32"/>
      </w:rPr>
      <w:t>FACE Preschool Weekly Lesson Plan</w:t>
    </w:r>
  </w:p>
  <w:p w:rsidR="00CB6D3C" w:rsidRDefault="00CB6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21FDE"/>
    <w:multiLevelType w:val="hybridMultilevel"/>
    <w:tmpl w:val="A370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401F5"/>
    <w:multiLevelType w:val="hybridMultilevel"/>
    <w:tmpl w:val="A422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37DB"/>
    <w:multiLevelType w:val="hybridMultilevel"/>
    <w:tmpl w:val="02FCE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E17D9"/>
    <w:multiLevelType w:val="hybridMultilevel"/>
    <w:tmpl w:val="08784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5B1C97"/>
    <w:multiLevelType w:val="hybridMultilevel"/>
    <w:tmpl w:val="F63C1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F3695C"/>
    <w:multiLevelType w:val="hybridMultilevel"/>
    <w:tmpl w:val="999A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83850"/>
    <w:multiLevelType w:val="hybridMultilevel"/>
    <w:tmpl w:val="36FA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F623E"/>
    <w:multiLevelType w:val="hybridMultilevel"/>
    <w:tmpl w:val="80CE0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38"/>
    <w:rsid w:val="000020CD"/>
    <w:rsid w:val="000A3ECB"/>
    <w:rsid w:val="00163688"/>
    <w:rsid w:val="001D0B3F"/>
    <w:rsid w:val="001E325A"/>
    <w:rsid w:val="00201938"/>
    <w:rsid w:val="002307F0"/>
    <w:rsid w:val="00257E5F"/>
    <w:rsid w:val="00274287"/>
    <w:rsid w:val="00287D85"/>
    <w:rsid w:val="00292B0A"/>
    <w:rsid w:val="002A7D9F"/>
    <w:rsid w:val="002B07F2"/>
    <w:rsid w:val="002C157F"/>
    <w:rsid w:val="002D16E7"/>
    <w:rsid w:val="00325012"/>
    <w:rsid w:val="003968D8"/>
    <w:rsid w:val="003C28B2"/>
    <w:rsid w:val="003F566E"/>
    <w:rsid w:val="00417BA4"/>
    <w:rsid w:val="004211BF"/>
    <w:rsid w:val="0055590A"/>
    <w:rsid w:val="005E6AF1"/>
    <w:rsid w:val="00661945"/>
    <w:rsid w:val="007309CD"/>
    <w:rsid w:val="007A0637"/>
    <w:rsid w:val="008749B0"/>
    <w:rsid w:val="00885BF7"/>
    <w:rsid w:val="008A65E5"/>
    <w:rsid w:val="008C5053"/>
    <w:rsid w:val="008D46AD"/>
    <w:rsid w:val="008E34DB"/>
    <w:rsid w:val="00A17236"/>
    <w:rsid w:val="00A44C32"/>
    <w:rsid w:val="00A5687F"/>
    <w:rsid w:val="00A662BC"/>
    <w:rsid w:val="00A945CC"/>
    <w:rsid w:val="00B054BF"/>
    <w:rsid w:val="00B2410F"/>
    <w:rsid w:val="00B956B4"/>
    <w:rsid w:val="00BB6AFE"/>
    <w:rsid w:val="00BC2684"/>
    <w:rsid w:val="00C304EF"/>
    <w:rsid w:val="00CB6D3C"/>
    <w:rsid w:val="00CD2ABF"/>
    <w:rsid w:val="00D17189"/>
    <w:rsid w:val="00D86833"/>
    <w:rsid w:val="00DD5EC9"/>
    <w:rsid w:val="00DE1E7E"/>
    <w:rsid w:val="00DE7039"/>
    <w:rsid w:val="00E95309"/>
    <w:rsid w:val="00F117C5"/>
    <w:rsid w:val="00F44914"/>
    <w:rsid w:val="00FA1A0A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efaultImageDpi w14:val="300"/>
  <w15:docId w15:val="{DBE76616-DD12-4AB6-A083-99481AFA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0193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4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91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4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9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1152519B-E53B-4135-A7CF-8AB009B8405D}"/>
</file>

<file path=customXml/itemProps2.xml><?xml version="1.0" encoding="utf-8"?>
<ds:datastoreItem xmlns:ds="http://schemas.openxmlformats.org/officeDocument/2006/customXml" ds:itemID="{3BB197A4-5607-4901-94FE-32C0E94776DA}"/>
</file>

<file path=customXml/itemProps3.xml><?xml version="1.0" encoding="utf-8"?>
<ds:datastoreItem xmlns:ds="http://schemas.openxmlformats.org/officeDocument/2006/customXml" ds:itemID="{7BCBA722-4CA6-4E01-AFD1-F2F874C27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Consulting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Box</dc:creator>
  <cp:lastModifiedBy>Amanda Evans</cp:lastModifiedBy>
  <cp:revision>2</cp:revision>
  <cp:lastPrinted>2018-08-07T14:11:00Z</cp:lastPrinted>
  <dcterms:created xsi:type="dcterms:W3CDTF">2019-08-16T19:02:00Z</dcterms:created>
  <dcterms:modified xsi:type="dcterms:W3CDTF">2019-08-16T19:02:00Z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